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542" w:rsidRPr="00D83E51" w:rsidRDefault="005B2542" w:rsidP="005B2542">
      <w:pPr>
        <w:jc w:val="center"/>
        <w:rPr>
          <w:rFonts w:ascii="仿宋_GB2312" w:eastAsia="仿宋_GB2312"/>
          <w:b/>
          <w:sz w:val="48"/>
          <w:szCs w:val="32"/>
        </w:rPr>
      </w:pPr>
      <w:r w:rsidRPr="00D83E51">
        <w:rPr>
          <w:rFonts w:ascii="仿宋_GB2312" w:eastAsia="仿宋_GB2312" w:hint="eastAsia"/>
          <w:b/>
          <w:sz w:val="48"/>
          <w:szCs w:val="32"/>
        </w:rPr>
        <w:t>填写说明</w:t>
      </w:r>
    </w:p>
    <w:p w:rsidR="005B2542" w:rsidRPr="00D83E51" w:rsidRDefault="005B2542" w:rsidP="005B2542">
      <w:pPr>
        <w:ind w:firstLineChars="200" w:firstLine="720"/>
        <w:rPr>
          <w:rFonts w:ascii="仿宋_GB2312" w:eastAsia="仿宋_GB2312"/>
          <w:sz w:val="36"/>
          <w:szCs w:val="32"/>
        </w:rPr>
      </w:pPr>
      <w:r w:rsidRPr="00D83E51">
        <w:rPr>
          <w:rFonts w:ascii="仿宋_GB2312" w:eastAsia="仿宋_GB2312" w:hint="eastAsia"/>
          <w:sz w:val="36"/>
          <w:szCs w:val="32"/>
        </w:rPr>
        <w:t xml:space="preserve"> </w:t>
      </w:r>
    </w:p>
    <w:p w:rsidR="005B2542" w:rsidRPr="000A4AA8" w:rsidRDefault="005B2542" w:rsidP="00D83E51">
      <w:pPr>
        <w:ind w:firstLineChars="200" w:firstLine="560"/>
        <w:rPr>
          <w:rFonts w:ascii="仿宋" w:eastAsia="仿宋" w:hAnsi="仿宋"/>
          <w:sz w:val="28"/>
        </w:rPr>
      </w:pPr>
      <w:r w:rsidRPr="000A4AA8">
        <w:rPr>
          <w:rFonts w:ascii="仿宋" w:eastAsia="仿宋" w:hAnsi="仿宋" w:hint="eastAsia"/>
          <w:sz w:val="28"/>
        </w:rPr>
        <w:t>一、单台（套）预算额度在</w:t>
      </w:r>
      <w:r w:rsidR="00DC1258" w:rsidRPr="000A4AA8">
        <w:rPr>
          <w:rFonts w:ascii="仿宋" w:eastAsia="仿宋" w:hAnsi="仿宋" w:hint="eastAsia"/>
          <w:sz w:val="28"/>
        </w:rPr>
        <w:t>人民币</w:t>
      </w:r>
      <w:r w:rsidRPr="000A4AA8">
        <w:rPr>
          <w:rFonts w:ascii="仿宋" w:eastAsia="仿宋" w:hAnsi="仿宋"/>
          <w:sz w:val="28"/>
        </w:rPr>
        <w:t>3</w:t>
      </w:r>
      <w:r w:rsidRPr="000A4AA8">
        <w:rPr>
          <w:rFonts w:ascii="仿宋" w:eastAsia="仿宋" w:hAnsi="仿宋" w:hint="eastAsia"/>
          <w:sz w:val="28"/>
        </w:rPr>
        <w:t>0万元（含）以上，用于教学、科研，且购置后纳入学校产权管理的仪器设备，购置前均须进行</w:t>
      </w:r>
      <w:r w:rsidR="000133A0">
        <w:rPr>
          <w:rFonts w:ascii="仿宋" w:eastAsia="仿宋" w:hAnsi="仿宋" w:hint="eastAsia"/>
          <w:sz w:val="28"/>
        </w:rPr>
        <w:t>购置（</w:t>
      </w:r>
      <w:r w:rsidR="000133A0" w:rsidRPr="000A4AA8">
        <w:rPr>
          <w:rFonts w:ascii="仿宋" w:eastAsia="仿宋" w:hAnsi="仿宋" w:hint="eastAsia"/>
          <w:sz w:val="28"/>
        </w:rPr>
        <w:t>共享</w:t>
      </w:r>
      <w:r w:rsidR="000133A0">
        <w:rPr>
          <w:rFonts w:ascii="仿宋" w:eastAsia="仿宋" w:hAnsi="仿宋" w:hint="eastAsia"/>
          <w:sz w:val="28"/>
        </w:rPr>
        <w:t>）</w:t>
      </w:r>
      <w:r w:rsidRPr="000A4AA8">
        <w:rPr>
          <w:rFonts w:ascii="仿宋" w:eastAsia="仿宋" w:hAnsi="仿宋" w:hint="eastAsia"/>
          <w:sz w:val="28"/>
        </w:rPr>
        <w:t>论证。</w:t>
      </w:r>
      <w:bookmarkStart w:id="0" w:name="_GoBack"/>
      <w:bookmarkEnd w:id="0"/>
    </w:p>
    <w:p w:rsidR="005B2542" w:rsidRPr="000A4AA8" w:rsidRDefault="00AF2AAD" w:rsidP="00D83E51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二、未通过论证的大型仪器设备无法进入招投标程序</w:t>
      </w:r>
      <w:r w:rsidR="005B2542" w:rsidRPr="000A4AA8">
        <w:rPr>
          <w:rFonts w:ascii="仿宋" w:eastAsia="仿宋" w:hAnsi="仿宋" w:hint="eastAsia"/>
          <w:sz w:val="28"/>
        </w:rPr>
        <w:t>。</w:t>
      </w:r>
    </w:p>
    <w:p w:rsidR="005B2542" w:rsidRPr="000A4AA8" w:rsidRDefault="005B2542" w:rsidP="00D83E51">
      <w:pPr>
        <w:ind w:firstLineChars="200" w:firstLine="560"/>
        <w:rPr>
          <w:rFonts w:ascii="仿宋" w:eastAsia="仿宋" w:hAnsi="仿宋"/>
          <w:sz w:val="28"/>
        </w:rPr>
      </w:pPr>
      <w:r w:rsidRPr="000A4AA8">
        <w:rPr>
          <w:rFonts w:ascii="仿宋" w:eastAsia="仿宋" w:hAnsi="仿宋" w:hint="eastAsia"/>
          <w:sz w:val="28"/>
        </w:rPr>
        <w:t>三、根据教育部、科技部有关要求，人民币</w:t>
      </w:r>
      <w:r w:rsidRPr="000A4AA8">
        <w:rPr>
          <w:rFonts w:ascii="仿宋" w:eastAsia="仿宋" w:hAnsi="仿宋"/>
          <w:sz w:val="28"/>
        </w:rPr>
        <w:t>5</w:t>
      </w:r>
      <w:r w:rsidRPr="000A4AA8">
        <w:rPr>
          <w:rFonts w:ascii="仿宋" w:eastAsia="仿宋" w:hAnsi="仿宋" w:hint="eastAsia"/>
          <w:sz w:val="28"/>
        </w:rPr>
        <w:t>0万元（含）以上通用设备年使用机时不低于1400小时，专用设备年使用机时不低于800小时。</w:t>
      </w:r>
    </w:p>
    <w:p w:rsidR="0050305F" w:rsidRPr="000A4AA8" w:rsidRDefault="0050305F" w:rsidP="00D83E51">
      <w:pPr>
        <w:ind w:firstLineChars="200" w:firstLine="560"/>
        <w:rPr>
          <w:rFonts w:ascii="仿宋" w:eastAsia="仿宋" w:hAnsi="仿宋"/>
          <w:sz w:val="28"/>
        </w:rPr>
      </w:pPr>
      <w:r w:rsidRPr="000A4AA8">
        <w:rPr>
          <w:rFonts w:ascii="仿宋" w:eastAsia="仿宋" w:hAnsi="仿宋" w:hint="eastAsia"/>
          <w:sz w:val="28"/>
        </w:rPr>
        <w:t>四、材料</w:t>
      </w:r>
      <w:r w:rsidR="000C1726">
        <w:rPr>
          <w:rFonts w:ascii="仿宋" w:eastAsia="仿宋" w:hAnsi="仿宋"/>
          <w:sz w:val="28"/>
        </w:rPr>
        <w:t>2</w:t>
      </w:r>
      <w:r w:rsidRPr="000A4AA8">
        <w:rPr>
          <w:rFonts w:ascii="仿宋" w:eastAsia="仿宋" w:hAnsi="仿宋" w:hint="eastAsia"/>
          <w:sz w:val="28"/>
        </w:rPr>
        <w:t>自评表中的</w:t>
      </w:r>
      <w:r w:rsidR="00AA0DDC" w:rsidRPr="00AA0DDC">
        <w:rPr>
          <w:rFonts w:ascii="仿宋" w:eastAsia="仿宋" w:hAnsi="仿宋" w:hint="eastAsia"/>
          <w:sz w:val="28"/>
        </w:rPr>
        <w:t>项目负责人名下大型仪器</w:t>
      </w:r>
      <w:r w:rsidR="00B664B0" w:rsidRPr="000A4AA8">
        <w:rPr>
          <w:rFonts w:ascii="仿宋" w:eastAsia="仿宋" w:hAnsi="仿宋" w:hint="eastAsia"/>
          <w:sz w:val="28"/>
        </w:rPr>
        <w:t>（5</w:t>
      </w:r>
      <w:r w:rsidR="00B664B0" w:rsidRPr="000A4AA8">
        <w:rPr>
          <w:rFonts w:ascii="仿宋" w:eastAsia="仿宋" w:hAnsi="仿宋"/>
          <w:sz w:val="28"/>
        </w:rPr>
        <w:t>0</w:t>
      </w:r>
      <w:r w:rsidR="00B664B0" w:rsidRPr="000A4AA8">
        <w:rPr>
          <w:rFonts w:ascii="仿宋" w:eastAsia="仿宋" w:hAnsi="仿宋" w:hint="eastAsia"/>
          <w:sz w:val="28"/>
        </w:rPr>
        <w:t>万元以上）</w:t>
      </w:r>
      <w:r w:rsidR="00AA0DDC" w:rsidRPr="00AA0DDC">
        <w:rPr>
          <w:rFonts w:ascii="仿宋" w:eastAsia="仿宋" w:hAnsi="仿宋" w:hint="eastAsia"/>
          <w:sz w:val="28"/>
        </w:rPr>
        <w:t>使用机时和对校外共享服务机时</w:t>
      </w:r>
      <w:r w:rsidRPr="000A4AA8">
        <w:rPr>
          <w:rFonts w:ascii="仿宋" w:eastAsia="仿宋" w:hAnsi="仿宋" w:hint="eastAsia"/>
          <w:sz w:val="28"/>
        </w:rPr>
        <w:t>、</w:t>
      </w:r>
      <w:r w:rsidR="00AA0DDC" w:rsidRPr="00AA0DDC">
        <w:rPr>
          <w:rFonts w:ascii="仿宋" w:eastAsia="仿宋" w:hAnsi="仿宋" w:hint="eastAsia"/>
          <w:sz w:val="28"/>
        </w:rPr>
        <w:t>项目负责人课题组其他成员名下大型仪器</w:t>
      </w:r>
      <w:r w:rsidR="00AA0DDC" w:rsidRPr="000A4AA8">
        <w:rPr>
          <w:rFonts w:ascii="仿宋" w:eastAsia="仿宋" w:hAnsi="仿宋" w:hint="eastAsia"/>
          <w:sz w:val="28"/>
        </w:rPr>
        <w:t>（5</w:t>
      </w:r>
      <w:r w:rsidR="00AA0DDC" w:rsidRPr="000A4AA8">
        <w:rPr>
          <w:rFonts w:ascii="仿宋" w:eastAsia="仿宋" w:hAnsi="仿宋"/>
          <w:sz w:val="28"/>
        </w:rPr>
        <w:t>0</w:t>
      </w:r>
      <w:r w:rsidR="00AA0DDC" w:rsidRPr="000A4AA8">
        <w:rPr>
          <w:rFonts w:ascii="仿宋" w:eastAsia="仿宋" w:hAnsi="仿宋" w:hint="eastAsia"/>
          <w:sz w:val="28"/>
        </w:rPr>
        <w:t>万元以上）</w:t>
      </w:r>
      <w:r w:rsidR="00AA0DDC" w:rsidRPr="00AA0DDC">
        <w:rPr>
          <w:rFonts w:ascii="仿宋" w:eastAsia="仿宋" w:hAnsi="仿宋" w:hint="eastAsia"/>
          <w:sz w:val="28"/>
        </w:rPr>
        <w:t>使用机时和对校外共享服务机时</w:t>
      </w:r>
      <w:r w:rsidR="00316531" w:rsidRPr="000A4AA8">
        <w:rPr>
          <w:rFonts w:ascii="仿宋" w:eastAsia="仿宋" w:hAnsi="仿宋" w:hint="eastAsia"/>
          <w:sz w:val="28"/>
        </w:rPr>
        <w:t>，</w:t>
      </w:r>
      <w:r w:rsidRPr="000A4AA8">
        <w:rPr>
          <w:rFonts w:ascii="仿宋" w:eastAsia="仿宋" w:hAnsi="仿宋" w:hint="eastAsia"/>
          <w:sz w:val="28"/>
        </w:rPr>
        <w:t>从材料</w:t>
      </w:r>
      <w:r w:rsidR="00A323FF">
        <w:rPr>
          <w:rFonts w:ascii="仿宋" w:eastAsia="仿宋" w:hAnsi="仿宋"/>
          <w:sz w:val="28"/>
        </w:rPr>
        <w:t>3</w:t>
      </w:r>
      <w:r w:rsidRPr="000A4AA8">
        <w:rPr>
          <w:rFonts w:ascii="仿宋" w:eastAsia="仿宋" w:hAnsi="仿宋" w:hint="eastAsia"/>
          <w:sz w:val="28"/>
        </w:rPr>
        <w:t>中查找</w:t>
      </w:r>
      <w:r w:rsidR="00316531" w:rsidRPr="000A4AA8">
        <w:rPr>
          <w:rFonts w:ascii="仿宋" w:eastAsia="仿宋" w:hAnsi="仿宋" w:hint="eastAsia"/>
          <w:sz w:val="28"/>
        </w:rPr>
        <w:t>数据</w:t>
      </w:r>
      <w:r w:rsidRPr="000A4AA8">
        <w:rPr>
          <w:rFonts w:ascii="仿宋" w:eastAsia="仿宋" w:hAnsi="仿宋" w:hint="eastAsia"/>
          <w:sz w:val="28"/>
        </w:rPr>
        <w:t>。</w:t>
      </w:r>
    </w:p>
    <w:p w:rsidR="005B2542" w:rsidRPr="000A4AA8" w:rsidRDefault="001F7A29" w:rsidP="00D83E51">
      <w:pPr>
        <w:ind w:firstLineChars="200" w:firstLine="560"/>
        <w:rPr>
          <w:rFonts w:ascii="仿宋" w:eastAsia="仿宋" w:hAnsi="仿宋"/>
          <w:sz w:val="28"/>
        </w:rPr>
      </w:pPr>
      <w:r w:rsidRPr="000A4AA8">
        <w:rPr>
          <w:rFonts w:ascii="仿宋" w:eastAsia="仿宋" w:hAnsi="仿宋" w:hint="eastAsia"/>
          <w:sz w:val="28"/>
        </w:rPr>
        <w:t>五</w:t>
      </w:r>
      <w:r w:rsidR="005B2542" w:rsidRPr="000A4AA8">
        <w:rPr>
          <w:rFonts w:ascii="仿宋" w:eastAsia="仿宋" w:hAnsi="仿宋" w:hint="eastAsia"/>
          <w:sz w:val="28"/>
        </w:rPr>
        <w:t>、论证前，请各位老师提前将材料</w:t>
      </w:r>
      <w:r w:rsidR="00A323FF">
        <w:rPr>
          <w:rFonts w:ascii="仿宋" w:eastAsia="仿宋" w:hAnsi="仿宋" w:hint="eastAsia"/>
          <w:sz w:val="28"/>
        </w:rPr>
        <w:t>1</w:t>
      </w:r>
      <w:r w:rsidR="005B2542" w:rsidRPr="000A4AA8">
        <w:rPr>
          <w:rFonts w:ascii="仿宋" w:eastAsia="仿宋" w:hAnsi="仿宋" w:hint="eastAsia"/>
          <w:sz w:val="28"/>
        </w:rPr>
        <w:t>（电子版）</w:t>
      </w:r>
      <w:r w:rsidR="00DC1258">
        <w:rPr>
          <w:rFonts w:ascii="仿宋" w:eastAsia="仿宋" w:hAnsi="仿宋" w:hint="eastAsia"/>
          <w:sz w:val="28"/>
        </w:rPr>
        <w:t>、</w:t>
      </w:r>
      <w:r w:rsidR="00DC1258" w:rsidRPr="000A4AA8">
        <w:rPr>
          <w:rFonts w:ascii="仿宋" w:eastAsia="仿宋" w:hAnsi="仿宋" w:hint="eastAsia"/>
          <w:sz w:val="28"/>
        </w:rPr>
        <w:t>材料</w:t>
      </w:r>
      <w:r w:rsidR="00DC1258">
        <w:rPr>
          <w:rFonts w:ascii="仿宋" w:eastAsia="仿宋" w:hAnsi="仿宋" w:hint="eastAsia"/>
          <w:sz w:val="28"/>
        </w:rPr>
        <w:t>2</w:t>
      </w:r>
      <w:r w:rsidR="00DC1258" w:rsidRPr="000A4AA8">
        <w:rPr>
          <w:rFonts w:ascii="仿宋" w:eastAsia="仿宋" w:hAnsi="仿宋" w:hint="eastAsia"/>
          <w:sz w:val="28"/>
        </w:rPr>
        <w:t>（电子版）</w:t>
      </w:r>
      <w:r w:rsidR="005B2542" w:rsidRPr="000A4AA8">
        <w:rPr>
          <w:rFonts w:ascii="仿宋" w:eastAsia="仿宋" w:hAnsi="仿宋" w:hint="eastAsia"/>
          <w:sz w:val="28"/>
        </w:rPr>
        <w:t>以及汇报p</w:t>
      </w:r>
      <w:r w:rsidR="005B2542" w:rsidRPr="000A4AA8">
        <w:rPr>
          <w:rFonts w:ascii="仿宋" w:eastAsia="仿宋" w:hAnsi="仿宋"/>
          <w:sz w:val="28"/>
        </w:rPr>
        <w:t>pt</w:t>
      </w:r>
      <w:r w:rsidR="00D61560" w:rsidRPr="000A4AA8">
        <w:rPr>
          <w:rFonts w:ascii="仿宋" w:eastAsia="仿宋" w:hAnsi="仿宋" w:hint="eastAsia"/>
          <w:sz w:val="28"/>
        </w:rPr>
        <w:t>发到实验室与设备</w:t>
      </w:r>
      <w:r w:rsidR="00DC1258">
        <w:rPr>
          <w:rFonts w:ascii="仿宋" w:eastAsia="仿宋" w:hAnsi="仿宋" w:hint="eastAsia"/>
          <w:sz w:val="28"/>
        </w:rPr>
        <w:t>管理</w:t>
      </w:r>
      <w:r w:rsidR="00D61560" w:rsidRPr="000A4AA8">
        <w:rPr>
          <w:rFonts w:ascii="仿宋" w:eastAsia="仿宋" w:hAnsi="仿宋" w:hint="eastAsia"/>
          <w:sz w:val="28"/>
        </w:rPr>
        <w:t>处</w:t>
      </w:r>
      <w:r w:rsidR="005B2542" w:rsidRPr="000A4AA8">
        <w:rPr>
          <w:rFonts w:ascii="仿宋" w:eastAsia="仿宋" w:hAnsi="仿宋" w:hint="eastAsia"/>
          <w:sz w:val="28"/>
        </w:rPr>
        <w:t>公邮（sysgl@cpu.edu.cn）进行审核。</w:t>
      </w:r>
      <w:r w:rsidR="00A323FF">
        <w:rPr>
          <w:rFonts w:ascii="仿宋" w:eastAsia="仿宋" w:hAnsi="仿宋" w:hint="eastAsia"/>
          <w:sz w:val="28"/>
        </w:rPr>
        <w:t>纸质版材料1</w:t>
      </w:r>
      <w:r w:rsidR="00E0266D">
        <w:rPr>
          <w:rFonts w:ascii="仿宋" w:eastAsia="仿宋" w:hAnsi="仿宋" w:hint="eastAsia"/>
          <w:sz w:val="28"/>
        </w:rPr>
        <w:t>打印</w:t>
      </w:r>
      <w:r w:rsidR="00A323FF">
        <w:rPr>
          <w:rFonts w:ascii="仿宋" w:eastAsia="仿宋" w:hAnsi="仿宋" w:hint="eastAsia"/>
          <w:sz w:val="28"/>
        </w:rPr>
        <w:t>一</w:t>
      </w:r>
      <w:r w:rsidR="00E0266D">
        <w:rPr>
          <w:rFonts w:ascii="仿宋" w:eastAsia="仿宋" w:hAnsi="仿宋" w:hint="eastAsia"/>
          <w:sz w:val="28"/>
        </w:rPr>
        <w:t>份</w:t>
      </w:r>
      <w:r w:rsidR="00874012">
        <w:rPr>
          <w:rFonts w:ascii="仿宋" w:eastAsia="仿宋" w:hAnsi="仿宋" w:hint="eastAsia"/>
          <w:sz w:val="28"/>
        </w:rPr>
        <w:t>加盖学院</w:t>
      </w:r>
      <w:r w:rsidR="005B2542" w:rsidRPr="000A4AA8">
        <w:rPr>
          <w:rFonts w:ascii="仿宋" w:eastAsia="仿宋" w:hAnsi="仿宋" w:hint="eastAsia"/>
          <w:sz w:val="28"/>
        </w:rPr>
        <w:t>公章</w:t>
      </w:r>
      <w:r w:rsidR="00465371">
        <w:rPr>
          <w:rFonts w:ascii="仿宋" w:eastAsia="仿宋" w:hAnsi="仿宋" w:hint="eastAsia"/>
          <w:sz w:val="28"/>
        </w:rPr>
        <w:t>，</w:t>
      </w:r>
      <w:r w:rsidR="005B2542" w:rsidRPr="000A4AA8">
        <w:rPr>
          <w:rFonts w:ascii="仿宋" w:eastAsia="仿宋" w:hAnsi="仿宋" w:hint="eastAsia"/>
          <w:sz w:val="28"/>
        </w:rPr>
        <w:t>在论证会</w:t>
      </w:r>
      <w:r w:rsidR="00EA0F23">
        <w:rPr>
          <w:rFonts w:ascii="仿宋" w:eastAsia="仿宋" w:hAnsi="仿宋" w:hint="eastAsia"/>
          <w:sz w:val="28"/>
        </w:rPr>
        <w:t>后</w:t>
      </w:r>
      <w:r w:rsidR="005B2542" w:rsidRPr="000A4AA8">
        <w:rPr>
          <w:rFonts w:ascii="仿宋" w:eastAsia="仿宋" w:hAnsi="仿宋" w:hint="eastAsia"/>
          <w:sz w:val="28"/>
        </w:rPr>
        <w:t>交给实验室与设备管理处。</w:t>
      </w:r>
    </w:p>
    <w:p w:rsidR="005B2542" w:rsidRPr="000A4AA8" w:rsidRDefault="001F7A29" w:rsidP="00D83E51">
      <w:pPr>
        <w:ind w:firstLineChars="200" w:firstLine="560"/>
        <w:rPr>
          <w:rFonts w:ascii="仿宋" w:eastAsia="仿宋" w:hAnsi="仿宋"/>
          <w:sz w:val="28"/>
        </w:rPr>
      </w:pPr>
      <w:r w:rsidRPr="000A4AA8">
        <w:rPr>
          <w:rFonts w:ascii="仿宋" w:eastAsia="仿宋" w:hAnsi="仿宋" w:hint="eastAsia"/>
          <w:sz w:val="28"/>
        </w:rPr>
        <w:t>六</w:t>
      </w:r>
      <w:r w:rsidR="005B2542" w:rsidRPr="000A4AA8">
        <w:rPr>
          <w:rFonts w:ascii="仿宋" w:eastAsia="仿宋" w:hAnsi="仿宋" w:hint="eastAsia"/>
          <w:sz w:val="28"/>
        </w:rPr>
        <w:t>、联系电话：86185073，办公室：行政楼8</w:t>
      </w:r>
      <w:r w:rsidR="005B2542" w:rsidRPr="000A4AA8">
        <w:rPr>
          <w:rFonts w:ascii="仿宋" w:eastAsia="仿宋" w:hAnsi="仿宋"/>
          <w:sz w:val="28"/>
        </w:rPr>
        <w:t>33</w:t>
      </w:r>
      <w:r w:rsidR="005B2542" w:rsidRPr="000A4AA8">
        <w:rPr>
          <w:rFonts w:ascii="仿宋" w:eastAsia="仿宋" w:hAnsi="仿宋" w:hint="eastAsia"/>
          <w:sz w:val="28"/>
        </w:rPr>
        <w:t>。</w:t>
      </w:r>
    </w:p>
    <w:p w:rsidR="005B2542" w:rsidRPr="000748A2" w:rsidRDefault="005B2542" w:rsidP="005B2542">
      <w:pPr>
        <w:rPr>
          <w:rFonts w:ascii="仿宋" w:eastAsia="仿宋" w:hAnsi="仿宋"/>
          <w:sz w:val="30"/>
        </w:rPr>
      </w:pPr>
    </w:p>
    <w:p w:rsidR="005A43D3" w:rsidRPr="005A43D3" w:rsidRDefault="005A43D3" w:rsidP="002F66A1">
      <w:pPr>
        <w:rPr>
          <w:rFonts w:ascii="仿宋" w:eastAsia="仿宋" w:hAnsi="仿宋"/>
          <w:sz w:val="28"/>
        </w:rPr>
      </w:pPr>
    </w:p>
    <w:sectPr w:rsidR="005A43D3" w:rsidRPr="005A4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5A3" w:rsidRDefault="00B775A3" w:rsidP="005B2542">
      <w:r>
        <w:separator/>
      </w:r>
    </w:p>
  </w:endnote>
  <w:endnote w:type="continuationSeparator" w:id="0">
    <w:p w:rsidR="00B775A3" w:rsidRDefault="00B775A3" w:rsidP="005B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5A3" w:rsidRDefault="00B775A3" w:rsidP="005B2542">
      <w:r>
        <w:separator/>
      </w:r>
    </w:p>
  </w:footnote>
  <w:footnote w:type="continuationSeparator" w:id="0">
    <w:p w:rsidR="00B775A3" w:rsidRDefault="00B775A3" w:rsidP="005B2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F4D"/>
    <w:rsid w:val="000133A0"/>
    <w:rsid w:val="00053702"/>
    <w:rsid w:val="000A4AA8"/>
    <w:rsid w:val="000C1726"/>
    <w:rsid w:val="000F132F"/>
    <w:rsid w:val="001711FE"/>
    <w:rsid w:val="001F7A29"/>
    <w:rsid w:val="002F66A1"/>
    <w:rsid w:val="00316531"/>
    <w:rsid w:val="0032053E"/>
    <w:rsid w:val="0033218F"/>
    <w:rsid w:val="00367F4D"/>
    <w:rsid w:val="00377F36"/>
    <w:rsid w:val="00400E76"/>
    <w:rsid w:val="00454E12"/>
    <w:rsid w:val="00465371"/>
    <w:rsid w:val="0050305F"/>
    <w:rsid w:val="00507B68"/>
    <w:rsid w:val="00561EB8"/>
    <w:rsid w:val="005A43D3"/>
    <w:rsid w:val="005B2542"/>
    <w:rsid w:val="005E026E"/>
    <w:rsid w:val="0068662C"/>
    <w:rsid w:val="006F0869"/>
    <w:rsid w:val="00762ABB"/>
    <w:rsid w:val="007D00BB"/>
    <w:rsid w:val="00851C8B"/>
    <w:rsid w:val="00874012"/>
    <w:rsid w:val="00A14F53"/>
    <w:rsid w:val="00A27A53"/>
    <w:rsid w:val="00A323FF"/>
    <w:rsid w:val="00A61C62"/>
    <w:rsid w:val="00AA0DDC"/>
    <w:rsid w:val="00AD4804"/>
    <w:rsid w:val="00AF2AAD"/>
    <w:rsid w:val="00B664B0"/>
    <w:rsid w:val="00B775A3"/>
    <w:rsid w:val="00C60EC6"/>
    <w:rsid w:val="00C626D0"/>
    <w:rsid w:val="00CF48FA"/>
    <w:rsid w:val="00D61560"/>
    <w:rsid w:val="00D83E51"/>
    <w:rsid w:val="00DA5D6A"/>
    <w:rsid w:val="00DC1258"/>
    <w:rsid w:val="00E0266D"/>
    <w:rsid w:val="00E14F2A"/>
    <w:rsid w:val="00E2073F"/>
    <w:rsid w:val="00E47B97"/>
    <w:rsid w:val="00EA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D6FD83-60CF-403A-93EB-7349D0A9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5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25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25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25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38</cp:revision>
  <dcterms:created xsi:type="dcterms:W3CDTF">2021-09-27T03:42:00Z</dcterms:created>
  <dcterms:modified xsi:type="dcterms:W3CDTF">2022-11-18T07:16:00Z</dcterms:modified>
</cp:coreProperties>
</file>